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33" w:rsidRDefault="00D501BA">
      <w:r>
        <w:t xml:space="preserve">NAMA : FERA SETYO RAHAYU AMD.KEP </w:t>
      </w:r>
    </w:p>
    <w:p w:rsidR="00D501BA" w:rsidRDefault="00D501BA">
      <w:r>
        <w:t>NO TLP : 0822 3288 3529</w:t>
      </w:r>
      <w:bookmarkStart w:id="0" w:name="_GoBack"/>
      <w:bookmarkEnd w:id="0"/>
    </w:p>
    <w:sectPr w:rsidR="00D501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BA"/>
    <w:rsid w:val="00B458C5"/>
    <w:rsid w:val="00D501BA"/>
    <w:rsid w:val="00EA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0F986-EB90-43F1-9F70-33BEC727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>rssa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E-RESEPTHT7</dc:creator>
  <cp:keywords/>
  <dc:description/>
  <cp:lastModifiedBy>E-RESEPTHT7</cp:lastModifiedBy>
  <cp:revision>1</cp:revision>
  <dcterms:created xsi:type="dcterms:W3CDTF">2023-07-10T04:59:00Z</dcterms:created>
  <dcterms:modified xsi:type="dcterms:W3CDTF">2023-07-10T05:00:00Z</dcterms:modified>
</cp:coreProperties>
</file>